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DB" w:rsidRDefault="00503E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-238539</wp:posOffset>
                </wp:positionH>
                <wp:positionV relativeFrom="paragraph">
                  <wp:posOffset>295335</wp:posOffset>
                </wp:positionV>
                <wp:extent cx="2919265" cy="1300606"/>
                <wp:effectExtent l="0" t="0" r="14605" b="1397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265" cy="1300606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99DF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18.8pt;margin-top:23.25pt;width:229.85pt;height:102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" fillcolor="white [3201]" strokecolor="#70ad47 [3209]" strokeweight="1pt">
                <v:stroke joinstyle="miter"/>
              </v:shape>
            </w:pict>
          </mc:Fallback>
        </mc:AlternateContent>
      </w:r>
      <w:r>
        <w:t>UNIT 7</w:t>
      </w:r>
    </w:p>
    <w:p w:rsidR="00503E28" w:rsidRDefault="00503E28">
      <w:r>
        <w:t>OBJECTIVES</w:t>
      </w:r>
    </w:p>
    <w:p w:rsidR="00503E28" w:rsidRDefault="00503E28">
      <w:r>
        <w:t>TO TALK ABOUT NATURAL RESOURCES</w:t>
      </w:r>
    </w:p>
    <w:p w:rsidR="00503E28" w:rsidRDefault="00503E28">
      <w:r>
        <w:t>TO TALK ABOUT POLLUTION.</w:t>
      </w:r>
    </w:p>
    <w:p w:rsidR="00503E28" w:rsidRDefault="00503E28">
      <w:r>
        <w:t>TO REVIEW CONDITONAL SENTENCES.</w:t>
      </w:r>
    </w:p>
    <w:p w:rsidR="00503E28" w:rsidRDefault="00503E28">
      <w:r>
        <w:t xml:space="preserve"> </w:t>
      </w:r>
    </w:p>
    <w:p w:rsidR="00503E28" w:rsidRPr="00CE0579" w:rsidRDefault="00503E28" w:rsidP="000801DC">
      <w:pPr>
        <w:rPr>
          <w:color w:val="0070C0"/>
          <w:sz w:val="40"/>
          <w:szCs w:val="40"/>
        </w:rPr>
      </w:pPr>
      <w:r w:rsidRPr="00CE0579">
        <w:rPr>
          <w:color w:val="0070C0"/>
          <w:sz w:val="40"/>
          <w:szCs w:val="40"/>
        </w:rPr>
        <w:t>CONDITIONAL SENTENCES</w:t>
      </w:r>
    </w:p>
    <w:p w:rsidR="00FB59A4" w:rsidRPr="00CE0579" w:rsidRDefault="00FB59A4" w:rsidP="000801DC">
      <w:pPr>
        <w:rPr>
          <w:color w:val="0070C0"/>
          <w:sz w:val="28"/>
          <w:szCs w:val="28"/>
        </w:rPr>
      </w:pPr>
      <w:r w:rsidRPr="00CE0579">
        <w:rPr>
          <w:color w:val="0070C0"/>
          <w:sz w:val="28"/>
          <w:szCs w:val="28"/>
        </w:rPr>
        <w:t>VOCABULARY</w:t>
      </w:r>
    </w:p>
    <w:p w:rsidR="00FB59A4" w:rsidRPr="00CE0579" w:rsidRDefault="00FB59A4" w:rsidP="000801DC">
      <w:pPr>
        <w:rPr>
          <w:color w:val="0070C0"/>
          <w:sz w:val="28"/>
          <w:szCs w:val="28"/>
        </w:rPr>
      </w:pPr>
      <w:r w:rsidRPr="00CE0579">
        <w:rPr>
          <w:color w:val="FF0000"/>
          <w:sz w:val="28"/>
          <w:szCs w:val="28"/>
        </w:rPr>
        <w:t>UNLESS</w:t>
      </w:r>
      <w:r w:rsidRPr="00CE0579">
        <w:rPr>
          <w:color w:val="0070C0"/>
          <w:sz w:val="28"/>
          <w:szCs w:val="28"/>
        </w:rPr>
        <w:t>: EXCEPT IF/ IF NOT</w:t>
      </w:r>
    </w:p>
    <w:p w:rsidR="00FB59A4" w:rsidRPr="00CE0579" w:rsidRDefault="00FB59A4" w:rsidP="000801DC">
      <w:pPr>
        <w:rPr>
          <w:color w:val="0070C0"/>
          <w:sz w:val="28"/>
          <w:szCs w:val="28"/>
        </w:rPr>
      </w:pPr>
      <w:r w:rsidRPr="00CE0579">
        <w:rPr>
          <w:color w:val="FF0000"/>
          <w:sz w:val="28"/>
          <w:szCs w:val="28"/>
        </w:rPr>
        <w:t>AS LONG AS</w:t>
      </w:r>
      <w:r w:rsidRPr="00CE0579">
        <w:rPr>
          <w:color w:val="0070C0"/>
          <w:sz w:val="28"/>
          <w:szCs w:val="28"/>
        </w:rPr>
        <w:t>: ON CONDITION THAT (SYNONYM OF IF)</w:t>
      </w:r>
    </w:p>
    <w:p w:rsidR="00FB59A4" w:rsidRPr="00CE0579" w:rsidRDefault="00FB59A4" w:rsidP="000801DC">
      <w:pPr>
        <w:rPr>
          <w:color w:val="0070C0"/>
          <w:sz w:val="28"/>
          <w:szCs w:val="28"/>
        </w:rPr>
      </w:pPr>
      <w:r w:rsidRPr="00CE0579">
        <w:rPr>
          <w:color w:val="FF0000"/>
          <w:sz w:val="28"/>
          <w:szCs w:val="28"/>
        </w:rPr>
        <w:t>EVEN IF</w:t>
      </w:r>
      <w:r w:rsidRPr="00CE0579">
        <w:rPr>
          <w:color w:val="0070C0"/>
          <w:sz w:val="28"/>
          <w:szCs w:val="28"/>
        </w:rPr>
        <w:t>: IT DOESN’T MATTER WHETHER</w:t>
      </w:r>
    </w:p>
    <w:p w:rsidR="000801DC" w:rsidRPr="00CE0579" w:rsidRDefault="000801DC" w:rsidP="00FB59A4">
      <w:pPr>
        <w:rPr>
          <w:color w:val="FF0000"/>
          <w:sz w:val="28"/>
          <w:szCs w:val="28"/>
        </w:rPr>
      </w:pPr>
    </w:p>
    <w:p w:rsidR="00FB59A4" w:rsidRPr="00CE0579" w:rsidRDefault="00CE0579" w:rsidP="00FB59A4">
      <w:pPr>
        <w:rPr>
          <w:color w:val="FF0000"/>
          <w:sz w:val="28"/>
          <w:szCs w:val="28"/>
        </w:rPr>
      </w:pPr>
      <w:r w:rsidRPr="00CE05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57313" wp14:editId="029C5BD9">
                <wp:simplePos x="0" y="0"/>
                <wp:positionH relativeFrom="column">
                  <wp:posOffset>3840162</wp:posOffset>
                </wp:positionH>
                <wp:positionV relativeFrom="paragraph">
                  <wp:posOffset>207962</wp:posOffset>
                </wp:positionV>
                <wp:extent cx="226060" cy="1282382"/>
                <wp:effectExtent l="5397" t="0" r="26988" b="103187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060" cy="1282382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0F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302.35pt;margin-top:16.35pt;width:17.8pt;height:100.9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" adj="953,11530" strokecolor="#5b9bd5" strokeweight=".5pt">
                <v:stroke joinstyle="miter"/>
              </v:shape>
            </w:pict>
          </mc:Fallback>
        </mc:AlternateContent>
      </w:r>
      <w:r w:rsidRPr="00CE05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C48147" wp14:editId="05A05F48">
                <wp:simplePos x="0" y="0"/>
                <wp:positionH relativeFrom="column">
                  <wp:posOffset>1718785</wp:posOffset>
                </wp:positionH>
                <wp:positionV relativeFrom="paragraph">
                  <wp:posOffset>205265</wp:posOffset>
                </wp:positionV>
                <wp:extent cx="339410" cy="1307782"/>
                <wp:effectExtent l="0" t="7938" r="14923" b="91122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410" cy="1307782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6B9F" id="Right Brace 12" o:spid="_x0000_s1026" type="#_x0000_t88" style="position:absolute;margin-left:135.35pt;margin-top:16.15pt;width:26.75pt;height:102.9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" adj="1403,11530" strokecolor="#5b9bd5" strokeweight=".5pt">
                <v:stroke joinstyle="miter"/>
              </v:shape>
            </w:pict>
          </mc:Fallback>
        </mc:AlternateContent>
      </w:r>
      <w:r w:rsidR="00FB59A4" w:rsidRPr="00CE0579">
        <w:rPr>
          <w:color w:val="FF0000"/>
          <w:sz w:val="28"/>
          <w:szCs w:val="28"/>
        </w:rPr>
        <w:t>ZERO CONDITIONAL</w:t>
      </w:r>
    </w:p>
    <w:p w:rsidR="00FB59A4" w:rsidRPr="00CE0579" w:rsidRDefault="00FB59A4" w:rsidP="00FB59A4">
      <w:pPr>
        <w:rPr>
          <w:sz w:val="28"/>
          <w:szCs w:val="28"/>
        </w:rPr>
      </w:pPr>
      <w:r w:rsidRPr="00CE0579">
        <w:rPr>
          <w:sz w:val="28"/>
          <w:szCs w:val="28"/>
        </w:rPr>
        <w:t>USE: TO TALK ABOUT FACTS</w:t>
      </w:r>
      <w:r w:rsidR="000461B9" w:rsidRPr="00CE0579">
        <w:rPr>
          <w:sz w:val="28"/>
          <w:szCs w:val="28"/>
        </w:rPr>
        <w:t xml:space="preserve"> THAT ARE GENERALLY TRUE.</w:t>
      </w:r>
    </w:p>
    <w:p w:rsidR="000461B9" w:rsidRPr="00CE0579" w:rsidRDefault="000461B9" w:rsidP="000461B9">
      <w:pPr>
        <w:rPr>
          <w:sz w:val="28"/>
          <w:szCs w:val="28"/>
        </w:rPr>
      </w:pPr>
      <w:r w:rsidRPr="00CE0579">
        <w:rPr>
          <w:sz w:val="28"/>
          <w:szCs w:val="28"/>
        </w:rPr>
        <w:t xml:space="preserve">STRUCTURE:         </w:t>
      </w:r>
      <w:r w:rsidRPr="00CE0579">
        <w:rPr>
          <w:color w:val="FF0000"/>
          <w:sz w:val="28"/>
          <w:szCs w:val="28"/>
        </w:rPr>
        <w:t>SIMPLE PRESENT                     SIMPLE PRESENT</w:t>
      </w:r>
    </w:p>
    <w:p w:rsidR="000461B9" w:rsidRPr="00CE0579" w:rsidRDefault="000461B9" w:rsidP="000461B9">
      <w:pPr>
        <w:rPr>
          <w:color w:val="00B050"/>
          <w:sz w:val="28"/>
          <w:szCs w:val="28"/>
        </w:rPr>
      </w:pPr>
      <w:r w:rsidRPr="00CE0579">
        <w:rPr>
          <w:color w:val="00B050"/>
          <w:sz w:val="28"/>
          <w:szCs w:val="28"/>
        </w:rPr>
        <w:t xml:space="preserve">                                  IF CLAUSE                                RESULT CLAUSE</w:t>
      </w:r>
    </w:p>
    <w:p w:rsidR="000461B9" w:rsidRPr="00CE0579" w:rsidRDefault="00CE0579" w:rsidP="00FB59A4">
      <w:pPr>
        <w:rPr>
          <w:color w:val="0070C0"/>
          <w:sz w:val="28"/>
          <w:szCs w:val="28"/>
        </w:rPr>
      </w:pPr>
      <w:r w:rsidRPr="00CE0579">
        <w:rPr>
          <w:color w:val="FF0000"/>
          <w:sz w:val="28"/>
          <w:szCs w:val="28"/>
        </w:rPr>
        <w:t xml:space="preserve">IF </w:t>
      </w:r>
      <w:r w:rsidRPr="00CE0579">
        <w:rPr>
          <w:sz w:val="28"/>
          <w:szCs w:val="28"/>
        </w:rPr>
        <w:t>YOU HEAT WATER TO 100 DEGREES</w:t>
      </w:r>
      <w:r w:rsidRPr="00CE0579">
        <w:rPr>
          <w:color w:val="FF0000"/>
          <w:sz w:val="28"/>
          <w:szCs w:val="28"/>
        </w:rPr>
        <w:t xml:space="preserve">, </w:t>
      </w:r>
      <w:r w:rsidRPr="00CE0579">
        <w:rPr>
          <w:sz w:val="28"/>
          <w:szCs w:val="28"/>
        </w:rPr>
        <w:t>IT BOILS</w:t>
      </w:r>
      <w:r w:rsidRPr="00CE0579">
        <w:rPr>
          <w:color w:val="0070C0"/>
          <w:sz w:val="28"/>
          <w:szCs w:val="28"/>
        </w:rPr>
        <w:t>.</w:t>
      </w:r>
    </w:p>
    <w:p w:rsidR="00F0283A" w:rsidRPr="00CE0579" w:rsidRDefault="00F0283A" w:rsidP="00FB59A4">
      <w:pPr>
        <w:rPr>
          <w:color w:val="0070C0"/>
          <w:sz w:val="28"/>
          <w:szCs w:val="28"/>
        </w:rPr>
      </w:pPr>
    </w:p>
    <w:p w:rsidR="00503E28" w:rsidRPr="00CE0579" w:rsidRDefault="000801DC">
      <w:pPr>
        <w:rPr>
          <w:color w:val="FF0000"/>
          <w:sz w:val="28"/>
          <w:szCs w:val="28"/>
        </w:rPr>
      </w:pPr>
      <w:r w:rsidRPr="00CE05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4A971" wp14:editId="4E852725">
                <wp:simplePos x="0" y="0"/>
                <wp:positionH relativeFrom="column">
                  <wp:posOffset>4140835</wp:posOffset>
                </wp:positionH>
                <wp:positionV relativeFrom="paragraph">
                  <wp:posOffset>149860</wp:posOffset>
                </wp:positionV>
                <wp:extent cx="314960" cy="2042477"/>
                <wp:effectExtent l="0" t="6350" r="21590" b="9779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960" cy="2042477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0875" id="Right Brace 3" o:spid="_x0000_s1026" type="#_x0000_t88" style="position:absolute;margin-left:326.05pt;margin-top:11.8pt;width:24.8pt;height:160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" adj="834,11530" strokecolor="#5b9bd5 [3204]" strokeweight=".5pt">
                <v:stroke joinstyle="miter"/>
              </v:shape>
            </w:pict>
          </mc:Fallback>
        </mc:AlternateContent>
      </w:r>
      <w:r w:rsidR="00503E28" w:rsidRPr="00CE0579">
        <w:rPr>
          <w:color w:val="FF0000"/>
          <w:sz w:val="28"/>
          <w:szCs w:val="28"/>
        </w:rPr>
        <w:t>1</w:t>
      </w:r>
      <w:r w:rsidR="00503E28" w:rsidRPr="00CE0579">
        <w:rPr>
          <w:color w:val="FF0000"/>
          <w:sz w:val="28"/>
          <w:szCs w:val="28"/>
          <w:vertAlign w:val="superscript"/>
        </w:rPr>
        <w:t>ST</w:t>
      </w:r>
      <w:r w:rsidR="00503E28" w:rsidRPr="00CE0579">
        <w:rPr>
          <w:color w:val="FF0000"/>
          <w:sz w:val="28"/>
          <w:szCs w:val="28"/>
        </w:rPr>
        <w:t xml:space="preserve"> CONDITIONAL</w:t>
      </w:r>
    </w:p>
    <w:p w:rsidR="00503E28" w:rsidRPr="00CE0579" w:rsidRDefault="00CE0579">
      <w:pPr>
        <w:rPr>
          <w:sz w:val="28"/>
          <w:szCs w:val="28"/>
        </w:rPr>
      </w:pPr>
      <w:r w:rsidRPr="00CE05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1576A" wp14:editId="0BC359D3">
                <wp:simplePos x="0" y="0"/>
                <wp:positionH relativeFrom="column">
                  <wp:posOffset>1755140</wp:posOffset>
                </wp:positionH>
                <wp:positionV relativeFrom="paragraph">
                  <wp:posOffset>208915</wp:posOffset>
                </wp:positionV>
                <wp:extent cx="252730" cy="1285240"/>
                <wp:effectExtent l="0" t="1905" r="12065" b="8826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2730" cy="1285240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108C" id="Right Brace 1" o:spid="_x0000_s1026" type="#_x0000_t88" style="position:absolute;margin-left:138.2pt;margin-top:16.45pt;width:19.9pt;height:101.2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" adj="1063,11530" strokecolor="#5b9bd5 [3204]" strokeweight=".5pt">
                <v:stroke joinstyle="miter"/>
              </v:shape>
            </w:pict>
          </mc:Fallback>
        </mc:AlternateContent>
      </w:r>
      <w:r w:rsidR="00503E28" w:rsidRPr="00CE0579">
        <w:rPr>
          <w:sz w:val="28"/>
          <w:szCs w:val="28"/>
        </w:rPr>
        <w:t>USE: TO TALK ABOUT A POSSIBLE FUTURE ACTION OR SITUATION.</w:t>
      </w:r>
    </w:p>
    <w:p w:rsidR="00503E28" w:rsidRPr="00CE0579" w:rsidRDefault="00503E28">
      <w:pPr>
        <w:rPr>
          <w:sz w:val="28"/>
          <w:szCs w:val="28"/>
        </w:rPr>
      </w:pPr>
      <w:r w:rsidRPr="00CE0579">
        <w:rPr>
          <w:sz w:val="28"/>
          <w:szCs w:val="28"/>
        </w:rPr>
        <w:t xml:space="preserve">          TO TALK ABOUT THINGS THAT ARE GENERALLY TRUE.</w:t>
      </w:r>
    </w:p>
    <w:p w:rsidR="00503E28" w:rsidRPr="00CE0579" w:rsidRDefault="00503E28">
      <w:pPr>
        <w:rPr>
          <w:sz w:val="28"/>
          <w:szCs w:val="28"/>
        </w:rPr>
      </w:pPr>
      <w:r w:rsidRPr="00CE0579">
        <w:rPr>
          <w:sz w:val="28"/>
          <w:szCs w:val="28"/>
        </w:rPr>
        <w:t xml:space="preserve">STRUCTURE:         </w:t>
      </w:r>
      <w:r w:rsidRPr="00CE0579">
        <w:rPr>
          <w:color w:val="FF0000"/>
          <w:sz w:val="28"/>
          <w:szCs w:val="28"/>
        </w:rPr>
        <w:t>SIMPLE PRESENT                     WILL/WON</w:t>
      </w:r>
      <w:r w:rsidR="00CE0579">
        <w:rPr>
          <w:color w:val="FF0000"/>
          <w:sz w:val="28"/>
          <w:szCs w:val="28"/>
        </w:rPr>
        <w:t>’</w:t>
      </w:r>
      <w:r w:rsidRPr="00CE0579">
        <w:rPr>
          <w:color w:val="FF0000"/>
          <w:sz w:val="28"/>
          <w:szCs w:val="28"/>
        </w:rPr>
        <w:t>T + BASE FORM</w:t>
      </w:r>
    </w:p>
    <w:p w:rsidR="00503E28" w:rsidRPr="00CE0579" w:rsidRDefault="00503E28">
      <w:pPr>
        <w:rPr>
          <w:color w:val="00B050"/>
          <w:sz w:val="28"/>
          <w:szCs w:val="28"/>
        </w:rPr>
      </w:pPr>
      <w:r w:rsidRPr="00CE0579">
        <w:rPr>
          <w:color w:val="00B050"/>
          <w:sz w:val="28"/>
          <w:szCs w:val="28"/>
        </w:rPr>
        <w:t xml:space="preserve">                                  IF CLAUSE                                      RESULT CLAUSE</w:t>
      </w:r>
    </w:p>
    <w:p w:rsidR="00503E28" w:rsidRPr="00CE0579" w:rsidRDefault="00561347">
      <w:pPr>
        <w:rPr>
          <w:sz w:val="28"/>
          <w:szCs w:val="28"/>
        </w:rPr>
      </w:pPr>
      <w:r w:rsidRPr="00CE0579">
        <w:rPr>
          <w:color w:val="FF0000"/>
          <w:sz w:val="28"/>
          <w:szCs w:val="28"/>
        </w:rPr>
        <w:t>IF</w:t>
      </w:r>
      <w:r w:rsidRPr="00CE0579">
        <w:rPr>
          <w:sz w:val="28"/>
          <w:szCs w:val="28"/>
        </w:rPr>
        <w:t xml:space="preserve"> YOU COME TOMORROW</w:t>
      </w:r>
      <w:r w:rsidRPr="00CE0579">
        <w:rPr>
          <w:color w:val="FF0000"/>
          <w:sz w:val="28"/>
          <w:szCs w:val="28"/>
        </w:rPr>
        <w:t>,</w:t>
      </w:r>
      <w:r w:rsidRPr="00CE0579">
        <w:rPr>
          <w:sz w:val="28"/>
          <w:szCs w:val="28"/>
        </w:rPr>
        <w:t xml:space="preserve"> WE’LL G</w:t>
      </w:r>
      <w:r w:rsidR="0029570E" w:rsidRPr="00CE0579">
        <w:rPr>
          <w:sz w:val="28"/>
          <w:szCs w:val="28"/>
        </w:rPr>
        <w:t>O TO THE MALL</w:t>
      </w:r>
      <w:r w:rsidRPr="00CE0579">
        <w:rPr>
          <w:sz w:val="28"/>
          <w:szCs w:val="28"/>
        </w:rPr>
        <w:t>.</w:t>
      </w:r>
    </w:p>
    <w:p w:rsidR="003A039F" w:rsidRPr="00CE0579" w:rsidRDefault="0029570E">
      <w:pPr>
        <w:rPr>
          <w:sz w:val="28"/>
          <w:szCs w:val="28"/>
        </w:rPr>
      </w:pPr>
      <w:r w:rsidRPr="00CE0579">
        <w:rPr>
          <w:sz w:val="28"/>
          <w:szCs w:val="28"/>
        </w:rPr>
        <w:t xml:space="preserve">WE’LL GO TO THE MALL </w:t>
      </w:r>
      <w:r w:rsidR="00561347" w:rsidRPr="00CE0579">
        <w:rPr>
          <w:color w:val="FF0000"/>
          <w:sz w:val="28"/>
          <w:szCs w:val="28"/>
        </w:rPr>
        <w:t>IF</w:t>
      </w:r>
      <w:r w:rsidR="00561347" w:rsidRPr="00CE0579">
        <w:rPr>
          <w:sz w:val="28"/>
          <w:szCs w:val="28"/>
        </w:rPr>
        <w:t xml:space="preserve"> YOU COME TOMORROW.</w:t>
      </w:r>
    </w:p>
    <w:p w:rsidR="00607D53" w:rsidRPr="004C7E3F" w:rsidRDefault="00B04C28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24"/>
          <w:lang w:eastAsia="es-HN"/>
        </w:rPr>
        <w:lastRenderedPageBreak/>
        <w:t>“</w:t>
      </w:r>
      <w:proofErr w:type="gramStart"/>
      <w:r w:rsidRPr="004C7E3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24"/>
          <w:lang w:eastAsia="es-HN"/>
        </w:rPr>
        <w:t>usually</w:t>
      </w:r>
      <w:proofErr w:type="gramEnd"/>
      <w:r w:rsidRPr="004C7E3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24"/>
          <w:lang w:eastAsia="es-HN"/>
        </w:rPr>
        <w:t>”, “would”,</w:t>
      </w:r>
      <w:r w:rsidRPr="004C7E3F">
        <w:rPr>
          <w:rFonts w:ascii="Verdana" w:eastAsia="Times New Roman" w:hAnsi="Verdana" w:cs="Times New Roman"/>
          <w:b/>
          <w:bCs/>
          <w:color w:val="FF0000"/>
          <w:kern w:val="36"/>
          <w:sz w:val="48"/>
          <w:szCs w:val="24"/>
          <w:lang w:eastAsia="es-HN"/>
        </w:rPr>
        <w:t xml:space="preserve"> </w:t>
      </w:r>
      <w:r w:rsidR="00607D53" w:rsidRPr="004C7E3F">
        <w:rPr>
          <w:rFonts w:ascii="Verdana" w:eastAsia="Times New Roman" w:hAnsi="Verdana" w:cs="Times New Roman"/>
          <w:b/>
          <w:bCs/>
          <w:color w:val="FF0000"/>
          <w:kern w:val="36"/>
          <w:sz w:val="48"/>
          <w:szCs w:val="24"/>
          <w:lang w:eastAsia="es-HN"/>
        </w:rPr>
        <w:t>"</w:t>
      </w:r>
      <w:r w:rsidR="00607D53" w:rsidRPr="004C7E3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24"/>
          <w:lang w:eastAsia="es-HN"/>
        </w:rPr>
        <w:t xml:space="preserve">used to" , "be used to" , "get used to" </w:t>
      </w:r>
    </w:p>
    <w:p w:rsidR="00B04C28" w:rsidRPr="004C7E3F" w:rsidRDefault="00B04C28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24"/>
          <w:lang w:eastAsia="es-HN"/>
        </w:rPr>
        <w:t xml:space="preserve">Usually + simple present </w:t>
      </w:r>
    </w:p>
    <w:p w:rsidR="00B04C28" w:rsidRPr="004C7E3F" w:rsidRDefault="00B04C28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  <w:t>Use: to talk about present habits</w:t>
      </w:r>
    </w:p>
    <w:p w:rsidR="00B04C28" w:rsidRPr="004C7E3F" w:rsidRDefault="00B04C28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  <w:t xml:space="preserve">We usually </w:t>
      </w:r>
      <w:r w:rsidR="004E3691" w:rsidRPr="004C7E3F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  <w:t>have dinner with my parents on Sundays.</w:t>
      </w:r>
    </w:p>
    <w:p w:rsidR="004E3691" w:rsidRPr="004C7E3F" w:rsidRDefault="004E3691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es-HN"/>
        </w:rPr>
        <w:t>Do you usually go out on Saturday night?</w:t>
      </w:r>
    </w:p>
    <w:p w:rsidR="004E3691" w:rsidRPr="004C7E3F" w:rsidRDefault="004E3691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24"/>
          <w:lang w:eastAsia="es-HN"/>
        </w:rPr>
        <w:t>Would + base form</w:t>
      </w:r>
    </w:p>
    <w:p w:rsidR="004E3691" w:rsidRPr="004C7E3F" w:rsidRDefault="004E3691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4"/>
          <w:lang w:eastAsia="es-HN"/>
        </w:rPr>
        <w:t xml:space="preserve">Use: </w:t>
      </w:r>
      <w:r w:rsidR="00FC721C" w:rsidRPr="004C7E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4"/>
          <w:lang w:eastAsia="es-HN"/>
        </w:rPr>
        <w:t xml:space="preserve">to talk about past habits. </w:t>
      </w:r>
    </w:p>
    <w:p w:rsidR="00380724" w:rsidRPr="004C7E3F" w:rsidRDefault="00380724" w:rsidP="00607D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4"/>
          <w:lang w:eastAsia="es-HN"/>
        </w:rPr>
        <w:t xml:space="preserve">We would go shopping every Saturday  </w:t>
      </w: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44"/>
          <w:szCs w:val="28"/>
          <w:lang w:eastAsia="es-HN"/>
        </w:rPr>
      </w:pPr>
      <w:proofErr w:type="gramStart"/>
      <w:r w:rsidRPr="004C7E3F">
        <w:rPr>
          <w:rFonts w:ascii="Times New Roman" w:eastAsia="Times New Roman" w:hAnsi="Times New Roman" w:cs="Times New Roman"/>
          <w:b/>
          <w:bCs/>
          <w:color w:val="0070C0"/>
          <w:sz w:val="44"/>
          <w:szCs w:val="28"/>
          <w:lang w:eastAsia="es-HN"/>
        </w:rPr>
        <w:t>used</w:t>
      </w:r>
      <w:proofErr w:type="gramEnd"/>
      <w:r w:rsidRPr="004C7E3F">
        <w:rPr>
          <w:rFonts w:ascii="Times New Roman" w:eastAsia="Times New Roman" w:hAnsi="Times New Roman" w:cs="Times New Roman"/>
          <w:b/>
          <w:bCs/>
          <w:color w:val="0070C0"/>
          <w:sz w:val="44"/>
          <w:szCs w:val="28"/>
          <w:lang w:eastAsia="es-HN"/>
        </w:rPr>
        <w:t xml:space="preserve"> to + base form</w:t>
      </w: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"</w:t>
      </w:r>
      <w:proofErr w:type="gramStart"/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used</w:t>
      </w:r>
      <w:proofErr w:type="gramEnd"/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 xml:space="preserve">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" can be used to express </w:t>
      </w:r>
      <w:r w:rsidRPr="004C7E3F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  <w:t>past habit</w:t>
      </w:r>
      <w:r w:rsidR="00FC721C" w:rsidRPr="004C7E3F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  <w:t xml:space="preserve"> (past states, past repeated actions)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.</w:t>
      </w:r>
    </w:p>
    <w:p w:rsidR="00FC721C" w:rsidRPr="004C7E3F" w:rsidRDefault="00FC721C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I used to be a painter (state)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I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used to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 walk to school.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 didn't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use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walk to school.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Did you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use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walk to school?</w:t>
      </w:r>
    </w:p>
    <w:p w:rsidR="00172F4D" w:rsidRDefault="00172F4D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</w:pPr>
    </w:p>
    <w:p w:rsidR="00172F4D" w:rsidRDefault="00172F4D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</w:pPr>
    </w:p>
    <w:p w:rsidR="00172F4D" w:rsidRDefault="00172F4D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</w:pP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</w:pPr>
      <w:proofErr w:type="gramStart"/>
      <w:r w:rsidRPr="004C7E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  <w:lastRenderedPageBreak/>
        <w:t>be</w:t>
      </w:r>
      <w:proofErr w:type="gramEnd"/>
      <w:r w:rsidRPr="004C7E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  <w:t xml:space="preserve"> used to + noun </w:t>
      </w:r>
      <w:r w:rsidR="00B04C28" w:rsidRPr="004C7E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  <w:t xml:space="preserve">/  </w:t>
      </w:r>
      <w:r w:rsidRPr="004C7E3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40"/>
          <w:szCs w:val="28"/>
          <w:lang w:eastAsia="es-HN"/>
        </w:rPr>
        <w:t>be used to + v-ing</w:t>
      </w: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We use the verb 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to be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" together with 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" to express that </w:t>
      </w:r>
      <w:r w:rsidRPr="004C7E3F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  <w:t xml:space="preserve">we are accustomed 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to something. 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am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exercising every day.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am not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exercising every day.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Are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you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exercising every day?</w:t>
      </w:r>
    </w:p>
    <w:p w:rsidR="00614BAC" w:rsidRPr="004C7E3F" w:rsidRDefault="00614BAC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I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 xml:space="preserve">am used to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my cell phone.</w:t>
      </w:r>
    </w:p>
    <w:p w:rsidR="003422D3" w:rsidRPr="004C7E3F" w:rsidRDefault="003422D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</w:p>
    <w:p w:rsidR="003422D3" w:rsidRPr="004C7E3F" w:rsidRDefault="003422D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</w:p>
    <w:p w:rsidR="003422D3" w:rsidRPr="004C7E3F" w:rsidRDefault="003422D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  <w:t>Be +</w:t>
      </w:r>
      <w:proofErr w:type="gramStart"/>
      <w:r w:rsidRPr="004C7E3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  <w:t>get(</w:t>
      </w:r>
      <w:proofErr w:type="gramEnd"/>
      <w:r w:rsidRPr="004C7E3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  <w:t xml:space="preserve">ting) used to + noun </w:t>
      </w:r>
      <w:r w:rsidR="00B04C28" w:rsidRPr="004C7E3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  <w:t xml:space="preserve">/ </w:t>
      </w:r>
      <w:r w:rsidRPr="004C7E3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es-HN"/>
        </w:rPr>
        <w:t>Be +get(ting) used to + v-ing</w:t>
      </w: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We use the verb 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get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" together with 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" to express that </w:t>
      </w:r>
      <w:r w:rsidRPr="004C7E3F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  <w:t xml:space="preserve">we are </w:t>
      </w:r>
      <w:r w:rsidRPr="004C7E3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>becoming</w:t>
      </w:r>
      <w:r w:rsidRPr="004C7E3F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  <w:t xml:space="preserve"> accustomed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to something. 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 am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getting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waking up early.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 am not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getting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waking up early.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Are you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getting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waking up early?</w:t>
      </w:r>
    </w:p>
    <w:p w:rsidR="00607D53" w:rsidRPr="004C7E3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es-HN"/>
        </w:rPr>
        <w:t>NOTE:</w:t>
      </w:r>
      <w:r w:rsidRPr="004C7E3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es-HN"/>
        </w:rPr>
        <w:br/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be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" and "</w:t>
      </w:r>
      <w:r w:rsidRPr="004C7E3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>get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" are used with the gerund (the -ing form of the verb) while "used to" is used with the </w:t>
      </w:r>
      <w:r w:rsidR="0045784B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base form 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(the basic form of the verb).</w:t>
      </w:r>
    </w:p>
    <w:p w:rsidR="00607D53" w:rsidRPr="004C7E3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lastRenderedPageBreak/>
        <w:t>I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walk.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 am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walking.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>I</w:t>
      </w:r>
      <w:r w:rsidR="003422D3"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 have to</w:t>
      </w:r>
      <w:r w:rsidRPr="004C7E3F">
        <w:rPr>
          <w:rFonts w:ascii="Times New Roman" w:eastAsia="Times New Roman" w:hAnsi="Times New Roman" w:cs="Times New Roman"/>
          <w:b/>
          <w:bCs/>
          <w:color w:val="006600"/>
          <w:sz w:val="36"/>
          <w:szCs w:val="24"/>
          <w:lang w:eastAsia="es-HN"/>
        </w:rPr>
        <w:t xml:space="preserve"> get used to</w:t>
      </w:r>
      <w:r w:rsidRPr="004C7E3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 </w:t>
      </w:r>
      <w:r w:rsidRPr="004C7E3F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s-HN"/>
        </w:rPr>
        <w:t>walking.</w:t>
      </w:r>
    </w:p>
    <w:p w:rsidR="00607D53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</w:pPr>
    </w:p>
    <w:p w:rsidR="0045784B" w:rsidRDefault="0045784B" w:rsidP="00607D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HN"/>
        </w:rPr>
      </w:pP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Verdana" w:eastAsia="Times New Roman" w:hAnsi="Verdana" w:cs="Times New Roman"/>
          <w:b/>
          <w:bCs/>
          <w:color w:val="000000"/>
          <w:sz w:val="36"/>
          <w:szCs w:val="24"/>
          <w:lang w:eastAsia="es-HN"/>
        </w:rPr>
        <w:t>Practice</w:t>
      </w:r>
      <w:r w:rsidRPr="0081156F">
        <w:rPr>
          <w:rFonts w:ascii="Verdana" w:eastAsia="Times New Roman" w:hAnsi="Verdana" w:cs="Times New Roman"/>
          <w:color w:val="000000"/>
          <w:sz w:val="36"/>
          <w:szCs w:val="24"/>
          <w:lang w:eastAsia="es-HN"/>
        </w:rPr>
        <w:br/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Select the sentence that has a similar meaning.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1.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 xml:space="preserve">She cleaned the house regularly in the past. 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She used to clean the house.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She got used to cleaning the house.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She is used to cleaning the house.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2.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>He became accustomed to waking up early.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He used to wake up early.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He is used to waking up early.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He got used to waking up early.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3.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 xml:space="preserve">Pablo is accustomed to going late. 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Pablo is used to going late.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Pablo used to go late.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Pablo is getting used to going late.</w:t>
      </w:r>
    </w:p>
    <w:p w:rsidR="003A435A" w:rsidRPr="0081156F" w:rsidRDefault="003A435A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3A435A" w:rsidRDefault="003A435A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81156F" w:rsidRDefault="0081156F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81156F" w:rsidRPr="0081156F" w:rsidRDefault="0081156F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lastRenderedPageBreak/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4.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 xml:space="preserve">I am accustomed to cooking in the morning. 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I am getting used to cooking in the morning.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I am used to cooking in the morning.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I used to cook in the morning.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5.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>Maria regularly drove the car in the past.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Maria used to drive the car.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Maria got used to driving the car.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Maria is used to driving the car.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6.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>She is becoming accustomed to working at that company.</w:t>
      </w:r>
      <w:r w:rsidRPr="0081156F">
        <w:rPr>
          <w:rFonts w:ascii="Times New Roman" w:eastAsia="Times New Roman" w:hAnsi="Times New Roman" w:cs="Times New Roman"/>
          <w:i/>
          <w:iCs/>
          <w:color w:val="000000"/>
          <w:sz w:val="36"/>
          <w:szCs w:val="24"/>
          <w:lang w:eastAsia="es-HN"/>
        </w:rPr>
        <w:t xml:space="preserve"> 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She is getting used to working at that company.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She used to work at that company.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She is used to working at that company.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7.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 xml:space="preserve">I didn't read many books in the past. 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I didn't use to read many books.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I am used to reading many books.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I got used to reading many books.</w:t>
      </w:r>
    </w:p>
    <w:p w:rsidR="00607D53" w:rsidRPr="0081156F" w:rsidRDefault="00607D53" w:rsidP="00607D5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Final del formulario</w:t>
      </w:r>
    </w:p>
    <w:p w:rsidR="00607D53" w:rsidRPr="0081156F" w:rsidRDefault="00607D53" w:rsidP="00607D5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vanish/>
          <w:sz w:val="36"/>
          <w:szCs w:val="24"/>
          <w:lang w:eastAsia="es-HN"/>
        </w:rPr>
        <w:t>Principio del formulario</w:t>
      </w:r>
    </w:p>
    <w:p w:rsidR="00607D53" w:rsidRPr="0081156F" w:rsidRDefault="00607D53" w:rsidP="00607D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 xml:space="preserve">8. </w:t>
      </w:r>
      <w:r w:rsidRPr="008115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24"/>
          <w:lang w:eastAsia="es-HN"/>
        </w:rPr>
        <w:t>Are you accustomed to the climate?</w:t>
      </w:r>
    </w:p>
    <w:p w:rsidR="00607D53" w:rsidRPr="0081156F" w:rsidRDefault="00607D53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t>Are you used to the climate?</w:t>
      </w:r>
      <w:r w:rsidRPr="0081156F"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  <w:br/>
        <w:t>Did you get used to the climate?</w:t>
      </w:r>
    </w:p>
    <w:p w:rsidR="00580C51" w:rsidRPr="0081156F" w:rsidRDefault="00580C51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es-HN"/>
        </w:rPr>
      </w:pPr>
    </w:p>
    <w:p w:rsidR="00580C51" w:rsidRDefault="00580C51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</w:p>
    <w:p w:rsidR="00580C51" w:rsidRDefault="00580C51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</w:p>
    <w:p w:rsidR="00C45D07" w:rsidRDefault="00C45D07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bookmarkStart w:id="0" w:name="_GoBack"/>
      <w:bookmarkEnd w:id="0"/>
    </w:p>
    <w:p w:rsidR="00580C51" w:rsidRPr="00607D53" w:rsidRDefault="00580C51" w:rsidP="00580C5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07D53">
        <w:rPr>
          <w:rFonts w:ascii="Times New Roman" w:hAnsi="Times New Roman" w:cs="Times New Roman"/>
          <w:color w:val="FF0000"/>
          <w:sz w:val="24"/>
          <w:szCs w:val="24"/>
        </w:rPr>
        <w:lastRenderedPageBreak/>
        <w:t>TIME LINKERS   (</w:t>
      </w:r>
      <w:r w:rsidRPr="00607D53">
        <w:rPr>
          <w:rFonts w:ascii="Times New Roman" w:hAnsi="Times New Roman" w:cs="Times New Roman"/>
          <w:sz w:val="24"/>
          <w:szCs w:val="24"/>
        </w:rPr>
        <w:t>when, until, while, as soon as, before, after</w:t>
      </w:r>
      <w:r w:rsidRPr="00607D5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80C51" w:rsidRPr="00607D53" w:rsidRDefault="00580C51" w:rsidP="00580C51">
      <w:pP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Words and phrases that indicate time, help our listeners to understand exactly </w:t>
      </w:r>
      <w:r w:rsidRPr="00607D53">
        <w:rPr>
          <w:rStyle w:val="Strong"/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when</w:t>
      </w:r>
      <w:r w:rsidRPr="00607D5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things happened, happen, or will happen in our life! </w:t>
      </w:r>
    </w:p>
    <w:p w:rsidR="00580C51" w:rsidRPr="00607D53" w:rsidRDefault="00580C51" w:rsidP="00580C5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AS SOON AS= happens immediately after something else happened</w:t>
      </w:r>
    </w:p>
    <w:p w:rsidR="00580C51" w:rsidRPr="00943DCE" w:rsidRDefault="00580C51" w:rsidP="00580C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Please let the dog out </w:t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as soon as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 you get home.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As soon as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 she lost ten pounds, she bought a new dress.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As soon as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 he earned his diploma, he got a good job.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  <w:t>We're moving to Arizona </w:t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as soon as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 we sell our house.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br/>
        <w:t>Could you ask her to return my call a</w:t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s soon as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 possible?</w:t>
      </w:r>
    </w:p>
    <w:p w:rsidR="00580C51" w:rsidRPr="00607D53" w:rsidRDefault="00580C51" w:rsidP="00580C51">
      <w:pPr>
        <w:jc w:val="both"/>
        <w:rPr>
          <w:rFonts w:ascii="Times New Roman" w:hAnsi="Times New Roman" w:cs="Times New Roman"/>
          <w:sz w:val="24"/>
          <w:szCs w:val="24"/>
        </w:rPr>
      </w:pPr>
      <w:r w:rsidRPr="00607D53">
        <w:rPr>
          <w:rFonts w:ascii="Times New Roman" w:eastAsia="Times New Roman" w:hAnsi="Times New Roman" w:cs="Times New Roman"/>
          <w:color w:val="002233"/>
          <w:sz w:val="24"/>
          <w:szCs w:val="24"/>
          <w:shd w:val="clear" w:color="auto" w:fill="FFFFFF"/>
        </w:rPr>
        <w:t>As soon as I heard that you need help, I came here to talk to you.</w:t>
      </w:r>
    </w:p>
    <w:p w:rsidR="00580C51" w:rsidRPr="00607D53" w:rsidRDefault="00580C51" w:rsidP="00580C5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WHILE = happens at the same time as another action</w:t>
      </w:r>
    </w:p>
    <w:p w:rsidR="00580C51" w:rsidRPr="00607D53" w:rsidRDefault="00580C51" w:rsidP="00580C51">
      <w:pPr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  <w:t>Please note them down </w:t>
      </w:r>
      <w:r w:rsidRPr="00607D53">
        <w:rPr>
          <w:rFonts w:ascii="Times New Roman" w:hAnsi="Times New Roman" w:cs="Times New Roman"/>
          <w:b/>
          <w:bCs/>
          <w:color w:val="002233"/>
          <w:sz w:val="24"/>
          <w:szCs w:val="24"/>
          <w:shd w:val="clear" w:color="auto" w:fill="FFFFFF"/>
        </w:rPr>
        <w:t>while </w:t>
      </w:r>
      <w:r w:rsidRPr="00607D53"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  <w:t>I am writing the sentences on the board.</w:t>
      </w:r>
    </w:p>
    <w:p w:rsidR="00580C51" w:rsidRPr="00607D53" w:rsidRDefault="00580C51" w:rsidP="00580C51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UNTIL = continues up to that point and then stops</w:t>
      </w:r>
    </w:p>
    <w:p w:rsidR="00580C51" w:rsidRPr="00607D53" w:rsidRDefault="00580C51" w:rsidP="00580C51">
      <w:pPr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</w:pPr>
      <w:r w:rsidRPr="00607D53"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  <w:t>Sue will be away </w:t>
      </w:r>
      <w:r w:rsidRPr="00607D53">
        <w:rPr>
          <w:rFonts w:ascii="Times New Roman" w:hAnsi="Times New Roman" w:cs="Times New Roman"/>
          <w:b/>
          <w:bCs/>
          <w:color w:val="002233"/>
          <w:sz w:val="24"/>
          <w:szCs w:val="24"/>
          <w:shd w:val="clear" w:color="auto" w:fill="FFFFFF"/>
        </w:rPr>
        <w:t>until </w:t>
      </w:r>
      <w:r w:rsidRPr="00607D53">
        <w:rPr>
          <w:rFonts w:ascii="Times New Roman" w:hAnsi="Times New Roman" w:cs="Times New Roman"/>
          <w:color w:val="002233"/>
          <w:sz w:val="24"/>
          <w:szCs w:val="24"/>
          <w:shd w:val="clear" w:color="auto" w:fill="FFFFFF"/>
        </w:rPr>
        <w:t>Tuesday.</w:t>
      </w:r>
    </w:p>
    <w:p w:rsidR="00580C51" w:rsidRPr="00943DCE" w:rsidRDefault="00580C51" w:rsidP="00580C5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I will stay here </w:t>
      </w:r>
      <w:r w:rsidRPr="00943DCE">
        <w:rPr>
          <w:rFonts w:ascii="Times New Roman" w:eastAsia="Times New Roman" w:hAnsi="Times New Roman" w:cs="Times New Roman"/>
          <w:b/>
          <w:bCs/>
          <w:color w:val="002233"/>
          <w:sz w:val="24"/>
          <w:szCs w:val="24"/>
        </w:rPr>
        <w:t>until </w:t>
      </w:r>
      <w:r w:rsidRPr="00943DCE">
        <w:rPr>
          <w:rFonts w:ascii="Times New Roman" w:eastAsia="Times New Roman" w:hAnsi="Times New Roman" w:cs="Times New Roman"/>
          <w:color w:val="002233"/>
          <w:sz w:val="24"/>
          <w:szCs w:val="24"/>
        </w:rPr>
        <w:t>you tell me the truth.</w:t>
      </w:r>
    </w:p>
    <w:p w:rsidR="00580C51" w:rsidRDefault="00580C51" w:rsidP="00607D53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</w:p>
    <w:p w:rsidR="000461B9" w:rsidRDefault="000461B9">
      <w:pPr>
        <w:rPr>
          <w:color w:val="FF0000"/>
        </w:rPr>
      </w:pPr>
    </w:p>
    <w:p w:rsidR="000461B9" w:rsidRDefault="000461B9">
      <w:pPr>
        <w:rPr>
          <w:color w:val="FF0000"/>
        </w:rPr>
      </w:pPr>
    </w:p>
    <w:p w:rsidR="000461B9" w:rsidRDefault="000461B9">
      <w:pPr>
        <w:rPr>
          <w:color w:val="FF0000"/>
        </w:rPr>
      </w:pPr>
    </w:p>
    <w:p w:rsidR="000801DC" w:rsidRDefault="000801DC" w:rsidP="000461B9">
      <w:pPr>
        <w:rPr>
          <w:color w:val="FF0000"/>
        </w:rPr>
      </w:pPr>
    </w:p>
    <w:p w:rsidR="000801DC" w:rsidRDefault="000801DC" w:rsidP="000461B9">
      <w:pPr>
        <w:rPr>
          <w:color w:val="FF0000"/>
        </w:rPr>
      </w:pPr>
    </w:p>
    <w:p w:rsidR="000801DC" w:rsidRDefault="000801DC" w:rsidP="000461B9">
      <w:pPr>
        <w:rPr>
          <w:color w:val="FF0000"/>
        </w:rPr>
      </w:pPr>
    </w:p>
    <w:p w:rsidR="000801DC" w:rsidRDefault="000801DC" w:rsidP="000461B9">
      <w:pPr>
        <w:rPr>
          <w:color w:val="FF0000"/>
        </w:rPr>
      </w:pPr>
    </w:p>
    <w:p w:rsidR="000801DC" w:rsidRDefault="000801DC" w:rsidP="000461B9">
      <w:pPr>
        <w:rPr>
          <w:color w:val="FF0000"/>
        </w:rPr>
      </w:pPr>
    </w:p>
    <w:sectPr w:rsidR="00080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E5161"/>
    <w:multiLevelType w:val="hybridMultilevel"/>
    <w:tmpl w:val="E94206C0"/>
    <w:lvl w:ilvl="0" w:tplc="CEA66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5378B"/>
    <w:multiLevelType w:val="hybridMultilevel"/>
    <w:tmpl w:val="2AE86B00"/>
    <w:lvl w:ilvl="0" w:tplc="7486D7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28"/>
    <w:rsid w:val="000461B9"/>
    <w:rsid w:val="000801DC"/>
    <w:rsid w:val="001276E8"/>
    <w:rsid w:val="00172F4D"/>
    <w:rsid w:val="001D652D"/>
    <w:rsid w:val="0029570E"/>
    <w:rsid w:val="003422D3"/>
    <w:rsid w:val="00380724"/>
    <w:rsid w:val="00392B8C"/>
    <w:rsid w:val="003A039F"/>
    <w:rsid w:val="003A435A"/>
    <w:rsid w:val="004015DB"/>
    <w:rsid w:val="0045488A"/>
    <w:rsid w:val="0045784B"/>
    <w:rsid w:val="004C7E3F"/>
    <w:rsid w:val="004E3691"/>
    <w:rsid w:val="004F4A3F"/>
    <w:rsid w:val="00503E28"/>
    <w:rsid w:val="00561347"/>
    <w:rsid w:val="00580C51"/>
    <w:rsid w:val="00586C99"/>
    <w:rsid w:val="00600081"/>
    <w:rsid w:val="00607D53"/>
    <w:rsid w:val="00614BAC"/>
    <w:rsid w:val="00650A93"/>
    <w:rsid w:val="00671FA4"/>
    <w:rsid w:val="006A01D5"/>
    <w:rsid w:val="006D541B"/>
    <w:rsid w:val="00711665"/>
    <w:rsid w:val="00716832"/>
    <w:rsid w:val="0081156F"/>
    <w:rsid w:val="00905B6E"/>
    <w:rsid w:val="00943DCE"/>
    <w:rsid w:val="00A149E6"/>
    <w:rsid w:val="00A62694"/>
    <w:rsid w:val="00A76EE8"/>
    <w:rsid w:val="00AA3C90"/>
    <w:rsid w:val="00B04C28"/>
    <w:rsid w:val="00B3177C"/>
    <w:rsid w:val="00BB3FB2"/>
    <w:rsid w:val="00BD11EA"/>
    <w:rsid w:val="00C45D07"/>
    <w:rsid w:val="00CE0579"/>
    <w:rsid w:val="00D13AD3"/>
    <w:rsid w:val="00EB1092"/>
    <w:rsid w:val="00F0283A"/>
    <w:rsid w:val="00FA4895"/>
    <w:rsid w:val="00FB59A4"/>
    <w:rsid w:val="00FC721C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A595-0E43-466D-A359-EAFECEC0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3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5B20-B1E6-4780-97DE-74F85476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21</cp:revision>
  <dcterms:created xsi:type="dcterms:W3CDTF">2019-02-22T01:27:00Z</dcterms:created>
  <dcterms:modified xsi:type="dcterms:W3CDTF">2019-11-16T01:15:00Z</dcterms:modified>
</cp:coreProperties>
</file>